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04" w:rsidRPr="00BB6779" w:rsidRDefault="008C242D" w:rsidP="00696804">
      <w:pPr>
        <w:rPr>
          <w:b/>
          <w:sz w:val="32"/>
          <w:u w:val="single"/>
        </w:rPr>
      </w:pPr>
      <w:r w:rsidRPr="00BB6779">
        <w:rPr>
          <w:b/>
          <w:sz w:val="32"/>
          <w:u w:val="single"/>
        </w:rPr>
        <w:t xml:space="preserve">Vocabulary List #1 </w:t>
      </w:r>
    </w:p>
    <w:p w:rsidR="00696804" w:rsidRDefault="00696804"/>
    <w:p w:rsidR="00696804" w:rsidRPr="00696804" w:rsidRDefault="00696804">
      <w:pPr>
        <w:rPr>
          <w:sz w:val="28"/>
        </w:rPr>
      </w:pPr>
      <w:r w:rsidRPr="00696804">
        <w:rPr>
          <w:b/>
          <w:sz w:val="28"/>
        </w:rPr>
        <w:t xml:space="preserve">amiable    </w:t>
      </w:r>
    </w:p>
    <w:p w:rsidR="00696804" w:rsidRPr="00696804" w:rsidRDefault="00696804">
      <w:pPr>
        <w:rPr>
          <w:i/>
        </w:rPr>
      </w:pPr>
      <w:r w:rsidRPr="00696804">
        <w:rPr>
          <w:i/>
        </w:rPr>
        <w:tab/>
        <w:t>Definition:</w:t>
      </w:r>
    </w:p>
    <w:p w:rsidR="00696804" w:rsidRDefault="00696804">
      <w:pPr>
        <w:rPr>
          <w:i/>
        </w:rPr>
      </w:pPr>
    </w:p>
    <w:p w:rsidR="00696804" w:rsidRPr="00696804" w:rsidRDefault="00696804">
      <w:pPr>
        <w:rPr>
          <w:i/>
        </w:rPr>
      </w:pPr>
    </w:p>
    <w:p w:rsidR="00696804" w:rsidRPr="00696804" w:rsidRDefault="00696804">
      <w:pPr>
        <w:rPr>
          <w:i/>
        </w:rPr>
      </w:pPr>
      <w:r w:rsidRPr="00696804">
        <w:rPr>
          <w:i/>
        </w:rPr>
        <w:tab/>
        <w:t>Synonyms:</w:t>
      </w:r>
    </w:p>
    <w:p w:rsidR="00696804" w:rsidRPr="00696804" w:rsidRDefault="00696804">
      <w:pPr>
        <w:rPr>
          <w:i/>
        </w:rPr>
      </w:pPr>
    </w:p>
    <w:p w:rsidR="00696804" w:rsidRPr="00696804" w:rsidRDefault="00696804">
      <w:pPr>
        <w:rPr>
          <w:i/>
        </w:rPr>
      </w:pPr>
      <w:r w:rsidRPr="00696804">
        <w:rPr>
          <w:i/>
        </w:rPr>
        <w:tab/>
        <w:t>Part of speech:</w:t>
      </w:r>
    </w:p>
    <w:p w:rsidR="00696804" w:rsidRPr="00696804" w:rsidRDefault="00696804">
      <w:pPr>
        <w:rPr>
          <w:i/>
        </w:rPr>
      </w:pPr>
    </w:p>
    <w:p w:rsidR="00696804" w:rsidRPr="00696804" w:rsidRDefault="00696804">
      <w:pPr>
        <w:rPr>
          <w:i/>
        </w:rPr>
      </w:pPr>
      <w:r w:rsidRPr="00696804">
        <w:rPr>
          <w:i/>
        </w:rPr>
        <w:tab/>
        <w:t>Example sentence that shows understanding:</w:t>
      </w:r>
    </w:p>
    <w:p w:rsidR="00696804" w:rsidRPr="00696804" w:rsidRDefault="00696804">
      <w:pPr>
        <w:rPr>
          <w:b/>
        </w:rPr>
      </w:pPr>
    </w:p>
    <w:p w:rsidR="00696804" w:rsidRPr="00696804" w:rsidRDefault="00696804">
      <w:pPr>
        <w:rPr>
          <w:b/>
        </w:rPr>
      </w:pPr>
    </w:p>
    <w:p w:rsidR="00696804" w:rsidRPr="00696804" w:rsidRDefault="00696804">
      <w:pPr>
        <w:rPr>
          <w:b/>
          <w:sz w:val="28"/>
        </w:rPr>
      </w:pPr>
      <w:r w:rsidRPr="00696804">
        <w:rPr>
          <w:b/>
          <w:sz w:val="28"/>
        </w:rPr>
        <w:t>decorous</w:t>
      </w:r>
    </w:p>
    <w:p w:rsidR="00696804" w:rsidRPr="00696804" w:rsidRDefault="00696804" w:rsidP="00696804">
      <w:pPr>
        <w:rPr>
          <w:i/>
        </w:rPr>
      </w:pPr>
      <w:r w:rsidRPr="00696804">
        <w:rPr>
          <w:i/>
        </w:rPr>
        <w:tab/>
        <w:t>Definition:</w:t>
      </w:r>
    </w:p>
    <w:p w:rsidR="00696804" w:rsidRDefault="00696804" w:rsidP="00696804">
      <w:pPr>
        <w:rPr>
          <w:i/>
        </w:rPr>
      </w:pPr>
    </w:p>
    <w:p w:rsidR="00696804" w:rsidRPr="00696804" w:rsidRDefault="00696804" w:rsidP="00696804">
      <w:pPr>
        <w:rPr>
          <w:i/>
        </w:rPr>
      </w:pPr>
    </w:p>
    <w:p w:rsidR="00696804" w:rsidRPr="00696804" w:rsidRDefault="00696804" w:rsidP="00696804">
      <w:pPr>
        <w:rPr>
          <w:i/>
        </w:rPr>
      </w:pPr>
      <w:r w:rsidRPr="00696804">
        <w:rPr>
          <w:i/>
        </w:rPr>
        <w:tab/>
        <w:t>Synonyms:</w:t>
      </w:r>
    </w:p>
    <w:p w:rsidR="00696804" w:rsidRPr="00696804" w:rsidRDefault="00696804" w:rsidP="00696804">
      <w:pPr>
        <w:rPr>
          <w:i/>
        </w:rPr>
      </w:pPr>
    </w:p>
    <w:p w:rsidR="00696804" w:rsidRPr="00696804" w:rsidRDefault="00696804" w:rsidP="00696804">
      <w:pPr>
        <w:rPr>
          <w:i/>
        </w:rPr>
      </w:pPr>
      <w:r w:rsidRPr="00696804">
        <w:rPr>
          <w:i/>
        </w:rPr>
        <w:tab/>
        <w:t>Part of speech:</w:t>
      </w:r>
    </w:p>
    <w:p w:rsidR="00696804" w:rsidRPr="00696804" w:rsidRDefault="00696804" w:rsidP="00696804">
      <w:pPr>
        <w:rPr>
          <w:i/>
        </w:rPr>
      </w:pPr>
    </w:p>
    <w:p w:rsidR="00696804" w:rsidRPr="00696804" w:rsidRDefault="00696804" w:rsidP="00696804">
      <w:pPr>
        <w:rPr>
          <w:i/>
        </w:rPr>
      </w:pPr>
      <w:r w:rsidRPr="00696804">
        <w:rPr>
          <w:i/>
        </w:rPr>
        <w:tab/>
        <w:t>Example sentence that shows understanding:</w:t>
      </w:r>
    </w:p>
    <w:p w:rsidR="00696804" w:rsidRPr="00696804" w:rsidRDefault="00696804">
      <w:pPr>
        <w:rPr>
          <w:b/>
        </w:rPr>
      </w:pPr>
    </w:p>
    <w:p w:rsidR="00696804" w:rsidRPr="00696804" w:rsidRDefault="00696804">
      <w:pPr>
        <w:rPr>
          <w:b/>
        </w:rPr>
      </w:pPr>
    </w:p>
    <w:p w:rsidR="00696804" w:rsidRPr="00696804" w:rsidRDefault="00696804">
      <w:pPr>
        <w:rPr>
          <w:b/>
          <w:sz w:val="28"/>
        </w:rPr>
      </w:pPr>
      <w:r w:rsidRPr="00696804">
        <w:rPr>
          <w:b/>
          <w:sz w:val="28"/>
        </w:rPr>
        <w:t>imperious</w:t>
      </w:r>
    </w:p>
    <w:p w:rsidR="00696804" w:rsidRPr="00696804" w:rsidRDefault="00696804" w:rsidP="00696804">
      <w:pPr>
        <w:rPr>
          <w:i/>
        </w:rPr>
      </w:pPr>
      <w:r w:rsidRPr="00696804">
        <w:rPr>
          <w:b/>
        </w:rPr>
        <w:tab/>
      </w:r>
      <w:r w:rsidRPr="00696804">
        <w:rPr>
          <w:i/>
        </w:rPr>
        <w:t>Definition:</w:t>
      </w:r>
    </w:p>
    <w:p w:rsidR="00696804" w:rsidRDefault="00696804" w:rsidP="00696804">
      <w:pPr>
        <w:rPr>
          <w:i/>
        </w:rPr>
      </w:pPr>
    </w:p>
    <w:p w:rsidR="00696804" w:rsidRPr="00696804" w:rsidRDefault="00696804" w:rsidP="00696804">
      <w:pPr>
        <w:rPr>
          <w:i/>
        </w:rPr>
      </w:pPr>
    </w:p>
    <w:p w:rsidR="00696804" w:rsidRPr="00696804" w:rsidRDefault="00696804" w:rsidP="00696804">
      <w:pPr>
        <w:rPr>
          <w:i/>
        </w:rPr>
      </w:pPr>
      <w:r w:rsidRPr="00696804">
        <w:rPr>
          <w:i/>
        </w:rPr>
        <w:tab/>
        <w:t>Synonyms:</w:t>
      </w:r>
    </w:p>
    <w:p w:rsidR="00696804" w:rsidRPr="00696804" w:rsidRDefault="00696804" w:rsidP="00696804">
      <w:pPr>
        <w:rPr>
          <w:i/>
        </w:rPr>
      </w:pPr>
    </w:p>
    <w:p w:rsidR="00696804" w:rsidRPr="00696804" w:rsidRDefault="00696804" w:rsidP="00696804">
      <w:pPr>
        <w:rPr>
          <w:i/>
        </w:rPr>
      </w:pPr>
      <w:r w:rsidRPr="00696804">
        <w:rPr>
          <w:i/>
        </w:rPr>
        <w:tab/>
        <w:t>Part of speech:</w:t>
      </w:r>
    </w:p>
    <w:p w:rsidR="00696804" w:rsidRPr="00696804" w:rsidRDefault="00696804" w:rsidP="00696804">
      <w:pPr>
        <w:rPr>
          <w:i/>
        </w:rPr>
      </w:pPr>
    </w:p>
    <w:p w:rsidR="00696804" w:rsidRPr="00696804" w:rsidRDefault="00696804" w:rsidP="00696804">
      <w:pPr>
        <w:rPr>
          <w:i/>
        </w:rPr>
      </w:pPr>
      <w:r w:rsidRPr="00696804">
        <w:rPr>
          <w:i/>
        </w:rPr>
        <w:tab/>
        <w:t>Example sentence that shows understanding:</w:t>
      </w:r>
    </w:p>
    <w:p w:rsidR="00BB6779" w:rsidRDefault="00BB6779">
      <w:pPr>
        <w:rPr>
          <w:b/>
        </w:rPr>
      </w:pPr>
    </w:p>
    <w:p w:rsidR="00696804" w:rsidRPr="00696804" w:rsidRDefault="00696804">
      <w:pPr>
        <w:rPr>
          <w:b/>
        </w:rPr>
      </w:pPr>
    </w:p>
    <w:p w:rsidR="00696804" w:rsidRPr="00696804" w:rsidRDefault="00696804">
      <w:pPr>
        <w:rPr>
          <w:b/>
          <w:sz w:val="28"/>
        </w:rPr>
      </w:pPr>
      <w:r w:rsidRPr="00696804">
        <w:rPr>
          <w:b/>
          <w:sz w:val="28"/>
        </w:rPr>
        <w:t>languor</w:t>
      </w:r>
    </w:p>
    <w:p w:rsidR="00696804" w:rsidRPr="00696804" w:rsidRDefault="00696804" w:rsidP="00696804">
      <w:pPr>
        <w:rPr>
          <w:i/>
        </w:rPr>
      </w:pPr>
      <w:r w:rsidRPr="00696804">
        <w:rPr>
          <w:b/>
        </w:rPr>
        <w:tab/>
      </w:r>
      <w:r w:rsidRPr="00696804">
        <w:rPr>
          <w:i/>
        </w:rPr>
        <w:t>Definition:</w:t>
      </w:r>
    </w:p>
    <w:p w:rsidR="00696804" w:rsidRDefault="00696804" w:rsidP="00696804">
      <w:pPr>
        <w:rPr>
          <w:i/>
        </w:rPr>
      </w:pPr>
    </w:p>
    <w:p w:rsidR="00696804" w:rsidRPr="00696804" w:rsidRDefault="00696804" w:rsidP="00696804">
      <w:pPr>
        <w:rPr>
          <w:i/>
        </w:rPr>
      </w:pPr>
    </w:p>
    <w:p w:rsidR="00696804" w:rsidRPr="00696804" w:rsidRDefault="00696804" w:rsidP="00696804">
      <w:pPr>
        <w:rPr>
          <w:i/>
        </w:rPr>
      </w:pPr>
      <w:r w:rsidRPr="00696804">
        <w:rPr>
          <w:i/>
        </w:rPr>
        <w:tab/>
        <w:t>Synonyms:</w:t>
      </w:r>
    </w:p>
    <w:p w:rsidR="00696804" w:rsidRPr="00696804" w:rsidRDefault="00696804" w:rsidP="00696804">
      <w:pPr>
        <w:rPr>
          <w:i/>
        </w:rPr>
      </w:pPr>
    </w:p>
    <w:p w:rsidR="00696804" w:rsidRPr="00696804" w:rsidRDefault="00696804" w:rsidP="00696804">
      <w:pPr>
        <w:rPr>
          <w:i/>
        </w:rPr>
      </w:pPr>
      <w:r w:rsidRPr="00696804">
        <w:rPr>
          <w:i/>
        </w:rPr>
        <w:tab/>
        <w:t>Part of speech:</w:t>
      </w:r>
    </w:p>
    <w:p w:rsidR="00696804" w:rsidRPr="00696804" w:rsidRDefault="00696804" w:rsidP="00696804">
      <w:pPr>
        <w:rPr>
          <w:i/>
        </w:rPr>
      </w:pPr>
    </w:p>
    <w:p w:rsidR="00696804" w:rsidRPr="00696804" w:rsidRDefault="00696804" w:rsidP="00696804">
      <w:pPr>
        <w:rPr>
          <w:i/>
        </w:rPr>
      </w:pPr>
      <w:r w:rsidRPr="00696804">
        <w:rPr>
          <w:i/>
        </w:rPr>
        <w:tab/>
        <w:t>Example sentence that shows understanding:</w:t>
      </w:r>
    </w:p>
    <w:p w:rsidR="00696804" w:rsidRPr="00696804" w:rsidRDefault="00696804">
      <w:pPr>
        <w:rPr>
          <w:b/>
        </w:rPr>
      </w:pPr>
    </w:p>
    <w:p w:rsidR="00696804" w:rsidRPr="00696804" w:rsidRDefault="00696804">
      <w:pPr>
        <w:rPr>
          <w:b/>
        </w:rPr>
      </w:pPr>
    </w:p>
    <w:p w:rsidR="00696804" w:rsidRPr="00696804" w:rsidRDefault="00696804">
      <w:pPr>
        <w:rPr>
          <w:b/>
          <w:sz w:val="28"/>
        </w:rPr>
      </w:pPr>
      <w:r w:rsidRPr="00696804">
        <w:rPr>
          <w:b/>
          <w:sz w:val="28"/>
        </w:rPr>
        <w:t>lithe</w:t>
      </w:r>
    </w:p>
    <w:p w:rsidR="00696804" w:rsidRPr="00696804" w:rsidRDefault="00696804" w:rsidP="00696804">
      <w:pPr>
        <w:rPr>
          <w:i/>
        </w:rPr>
      </w:pPr>
      <w:r w:rsidRPr="00696804">
        <w:rPr>
          <w:b/>
        </w:rPr>
        <w:tab/>
      </w:r>
      <w:r w:rsidRPr="00696804">
        <w:rPr>
          <w:i/>
        </w:rPr>
        <w:t>Definition:</w:t>
      </w:r>
    </w:p>
    <w:p w:rsidR="00696804" w:rsidRDefault="00696804" w:rsidP="00696804">
      <w:pPr>
        <w:rPr>
          <w:i/>
        </w:rPr>
      </w:pPr>
    </w:p>
    <w:p w:rsidR="00696804" w:rsidRPr="00696804" w:rsidRDefault="00696804" w:rsidP="00696804">
      <w:pPr>
        <w:rPr>
          <w:i/>
        </w:rPr>
      </w:pPr>
    </w:p>
    <w:p w:rsidR="00696804" w:rsidRPr="00696804" w:rsidRDefault="00696804" w:rsidP="00696804">
      <w:pPr>
        <w:rPr>
          <w:i/>
        </w:rPr>
      </w:pPr>
      <w:r w:rsidRPr="00696804">
        <w:rPr>
          <w:i/>
        </w:rPr>
        <w:tab/>
        <w:t>Synonyms:</w:t>
      </w:r>
    </w:p>
    <w:p w:rsidR="00696804" w:rsidRPr="00696804" w:rsidRDefault="00696804" w:rsidP="00696804">
      <w:pPr>
        <w:rPr>
          <w:i/>
        </w:rPr>
      </w:pPr>
    </w:p>
    <w:p w:rsidR="00696804" w:rsidRPr="00696804" w:rsidRDefault="00696804" w:rsidP="00696804">
      <w:pPr>
        <w:rPr>
          <w:i/>
        </w:rPr>
      </w:pPr>
      <w:r w:rsidRPr="00696804">
        <w:rPr>
          <w:i/>
        </w:rPr>
        <w:tab/>
        <w:t>Part of speech:</w:t>
      </w:r>
    </w:p>
    <w:p w:rsidR="00696804" w:rsidRPr="00696804" w:rsidRDefault="00696804" w:rsidP="00696804">
      <w:pPr>
        <w:rPr>
          <w:i/>
        </w:rPr>
      </w:pPr>
    </w:p>
    <w:p w:rsidR="00696804" w:rsidRPr="00696804" w:rsidRDefault="00696804" w:rsidP="00696804">
      <w:pPr>
        <w:rPr>
          <w:i/>
        </w:rPr>
      </w:pPr>
      <w:r w:rsidRPr="00696804">
        <w:rPr>
          <w:i/>
        </w:rPr>
        <w:tab/>
        <w:t>Example sentence that shows understanding:</w:t>
      </w:r>
    </w:p>
    <w:p w:rsidR="00696804" w:rsidRPr="00696804" w:rsidRDefault="00696804">
      <w:pPr>
        <w:rPr>
          <w:b/>
        </w:rPr>
      </w:pPr>
    </w:p>
    <w:p w:rsidR="00696804" w:rsidRPr="00696804" w:rsidRDefault="00696804">
      <w:pPr>
        <w:rPr>
          <w:b/>
        </w:rPr>
      </w:pPr>
    </w:p>
    <w:p w:rsidR="00696804" w:rsidRPr="00696804" w:rsidRDefault="00696804">
      <w:pPr>
        <w:rPr>
          <w:b/>
          <w:sz w:val="28"/>
        </w:rPr>
      </w:pPr>
      <w:r w:rsidRPr="00696804">
        <w:rPr>
          <w:b/>
          <w:sz w:val="28"/>
        </w:rPr>
        <w:t xml:space="preserve">poignant </w:t>
      </w:r>
    </w:p>
    <w:p w:rsidR="00696804" w:rsidRPr="00696804" w:rsidRDefault="00696804" w:rsidP="00696804">
      <w:pPr>
        <w:rPr>
          <w:i/>
        </w:rPr>
      </w:pPr>
      <w:r w:rsidRPr="00696804">
        <w:rPr>
          <w:b/>
        </w:rPr>
        <w:tab/>
      </w:r>
      <w:r w:rsidRPr="00696804">
        <w:rPr>
          <w:i/>
        </w:rPr>
        <w:t>Definition:</w:t>
      </w:r>
    </w:p>
    <w:p w:rsidR="00696804" w:rsidRDefault="00696804" w:rsidP="00696804">
      <w:pPr>
        <w:rPr>
          <w:i/>
        </w:rPr>
      </w:pPr>
    </w:p>
    <w:p w:rsidR="00696804" w:rsidRPr="00696804" w:rsidRDefault="00696804" w:rsidP="00696804">
      <w:pPr>
        <w:rPr>
          <w:i/>
        </w:rPr>
      </w:pPr>
    </w:p>
    <w:p w:rsidR="00696804" w:rsidRPr="00696804" w:rsidRDefault="00696804" w:rsidP="00696804">
      <w:pPr>
        <w:rPr>
          <w:i/>
        </w:rPr>
      </w:pPr>
      <w:r w:rsidRPr="00696804">
        <w:rPr>
          <w:i/>
        </w:rPr>
        <w:tab/>
        <w:t>Synonyms:</w:t>
      </w:r>
    </w:p>
    <w:p w:rsidR="00696804" w:rsidRPr="00696804" w:rsidRDefault="00696804" w:rsidP="00696804">
      <w:pPr>
        <w:rPr>
          <w:i/>
        </w:rPr>
      </w:pPr>
    </w:p>
    <w:p w:rsidR="00696804" w:rsidRPr="00696804" w:rsidRDefault="00696804" w:rsidP="00696804">
      <w:pPr>
        <w:rPr>
          <w:i/>
        </w:rPr>
      </w:pPr>
      <w:r w:rsidRPr="00696804">
        <w:rPr>
          <w:i/>
        </w:rPr>
        <w:tab/>
        <w:t>Part of speech:</w:t>
      </w:r>
    </w:p>
    <w:p w:rsidR="00696804" w:rsidRPr="00696804" w:rsidRDefault="00696804" w:rsidP="00696804">
      <w:pPr>
        <w:rPr>
          <w:i/>
        </w:rPr>
      </w:pPr>
    </w:p>
    <w:p w:rsidR="00696804" w:rsidRPr="00696804" w:rsidRDefault="00696804" w:rsidP="00696804">
      <w:pPr>
        <w:rPr>
          <w:i/>
        </w:rPr>
      </w:pPr>
      <w:r w:rsidRPr="00696804">
        <w:rPr>
          <w:i/>
        </w:rPr>
        <w:tab/>
        <w:t>Example sentence that shows understanding:</w:t>
      </w:r>
    </w:p>
    <w:p w:rsidR="00696804" w:rsidRPr="00696804" w:rsidRDefault="00696804">
      <w:pPr>
        <w:rPr>
          <w:b/>
        </w:rPr>
      </w:pPr>
    </w:p>
    <w:p w:rsidR="00BB6779" w:rsidRDefault="00BB6779">
      <w:pPr>
        <w:rPr>
          <w:b/>
        </w:rPr>
      </w:pPr>
    </w:p>
    <w:p w:rsidR="00BB6779" w:rsidRDefault="00BB6779">
      <w:pPr>
        <w:rPr>
          <w:b/>
          <w:sz w:val="28"/>
        </w:rPr>
      </w:pPr>
      <w:r w:rsidRPr="00BB6779">
        <w:rPr>
          <w:b/>
          <w:sz w:val="28"/>
        </w:rPr>
        <w:t>restive</w:t>
      </w:r>
    </w:p>
    <w:p w:rsidR="00BB6779" w:rsidRPr="00696804" w:rsidRDefault="00BB6779" w:rsidP="00BB6779">
      <w:pPr>
        <w:rPr>
          <w:i/>
        </w:rPr>
      </w:pPr>
      <w:r>
        <w:rPr>
          <w:b/>
          <w:sz w:val="28"/>
        </w:rPr>
        <w:tab/>
      </w:r>
      <w:r w:rsidRPr="00696804">
        <w:rPr>
          <w:i/>
        </w:rPr>
        <w:t>Definition:</w:t>
      </w:r>
    </w:p>
    <w:p w:rsidR="00BB6779" w:rsidRDefault="00BB6779" w:rsidP="00BB6779">
      <w:pPr>
        <w:rPr>
          <w:i/>
        </w:rPr>
      </w:pPr>
    </w:p>
    <w:p w:rsidR="00BB6779" w:rsidRPr="00696804" w:rsidRDefault="00BB6779" w:rsidP="00BB6779">
      <w:pPr>
        <w:rPr>
          <w:i/>
        </w:rPr>
      </w:pPr>
    </w:p>
    <w:p w:rsidR="00BB6779" w:rsidRPr="00696804" w:rsidRDefault="00BB6779" w:rsidP="00BB6779">
      <w:pPr>
        <w:rPr>
          <w:i/>
        </w:rPr>
      </w:pPr>
      <w:r w:rsidRPr="00696804">
        <w:rPr>
          <w:i/>
        </w:rPr>
        <w:tab/>
        <w:t>Synonyms:</w:t>
      </w:r>
    </w:p>
    <w:p w:rsidR="00BB6779" w:rsidRPr="00696804" w:rsidRDefault="00BB6779" w:rsidP="00BB6779">
      <w:pPr>
        <w:rPr>
          <w:i/>
        </w:rPr>
      </w:pPr>
    </w:p>
    <w:p w:rsidR="00BB6779" w:rsidRPr="00696804" w:rsidRDefault="00BB6779" w:rsidP="00BB6779">
      <w:pPr>
        <w:rPr>
          <w:i/>
        </w:rPr>
      </w:pPr>
      <w:r w:rsidRPr="00696804">
        <w:rPr>
          <w:i/>
        </w:rPr>
        <w:tab/>
        <w:t>Part of speech:</w:t>
      </w:r>
    </w:p>
    <w:p w:rsidR="00BB6779" w:rsidRPr="00696804" w:rsidRDefault="00BB6779" w:rsidP="00BB6779">
      <w:pPr>
        <w:rPr>
          <w:i/>
        </w:rPr>
      </w:pPr>
    </w:p>
    <w:p w:rsidR="00BB6779" w:rsidRPr="00696804" w:rsidRDefault="00BB6779" w:rsidP="00BB6779">
      <w:pPr>
        <w:rPr>
          <w:i/>
        </w:rPr>
      </w:pPr>
      <w:r w:rsidRPr="00696804">
        <w:rPr>
          <w:i/>
        </w:rPr>
        <w:tab/>
        <w:t>Example sentence that shows understanding:</w:t>
      </w:r>
    </w:p>
    <w:p w:rsidR="00BB6779" w:rsidRDefault="00BB6779">
      <w:pPr>
        <w:rPr>
          <w:b/>
          <w:sz w:val="28"/>
        </w:rPr>
      </w:pPr>
    </w:p>
    <w:p w:rsidR="00696804" w:rsidRPr="00BB6779" w:rsidRDefault="00696804">
      <w:pPr>
        <w:rPr>
          <w:b/>
          <w:sz w:val="28"/>
        </w:rPr>
      </w:pPr>
    </w:p>
    <w:p w:rsidR="00696804" w:rsidRPr="00696804" w:rsidRDefault="00696804">
      <w:pPr>
        <w:rPr>
          <w:b/>
          <w:sz w:val="28"/>
        </w:rPr>
      </w:pPr>
      <w:r w:rsidRPr="00696804">
        <w:rPr>
          <w:b/>
          <w:sz w:val="28"/>
        </w:rPr>
        <w:t>uncouth</w:t>
      </w:r>
    </w:p>
    <w:p w:rsidR="00696804" w:rsidRPr="00696804" w:rsidRDefault="00696804" w:rsidP="00696804">
      <w:pPr>
        <w:rPr>
          <w:i/>
        </w:rPr>
      </w:pPr>
      <w:r w:rsidRPr="00696804">
        <w:rPr>
          <w:b/>
        </w:rPr>
        <w:tab/>
      </w:r>
      <w:r w:rsidRPr="00696804">
        <w:rPr>
          <w:i/>
        </w:rPr>
        <w:t>Definition:</w:t>
      </w:r>
    </w:p>
    <w:p w:rsidR="00696804" w:rsidRDefault="00696804" w:rsidP="00696804">
      <w:pPr>
        <w:rPr>
          <w:i/>
        </w:rPr>
      </w:pPr>
    </w:p>
    <w:p w:rsidR="00696804" w:rsidRPr="00696804" w:rsidRDefault="00696804" w:rsidP="00696804">
      <w:pPr>
        <w:rPr>
          <w:i/>
        </w:rPr>
      </w:pPr>
    </w:p>
    <w:p w:rsidR="00696804" w:rsidRPr="00696804" w:rsidRDefault="00696804" w:rsidP="00696804">
      <w:pPr>
        <w:rPr>
          <w:i/>
        </w:rPr>
      </w:pPr>
      <w:r w:rsidRPr="00696804">
        <w:rPr>
          <w:i/>
        </w:rPr>
        <w:tab/>
        <w:t>Synonyms:</w:t>
      </w:r>
    </w:p>
    <w:p w:rsidR="00696804" w:rsidRPr="00696804" w:rsidRDefault="00696804" w:rsidP="00696804">
      <w:pPr>
        <w:rPr>
          <w:i/>
        </w:rPr>
      </w:pPr>
    </w:p>
    <w:p w:rsidR="00696804" w:rsidRPr="00696804" w:rsidRDefault="00696804" w:rsidP="00696804">
      <w:pPr>
        <w:rPr>
          <w:i/>
        </w:rPr>
      </w:pPr>
      <w:r w:rsidRPr="00696804">
        <w:rPr>
          <w:i/>
        </w:rPr>
        <w:tab/>
        <w:t>Part of speech:</w:t>
      </w:r>
    </w:p>
    <w:p w:rsidR="00696804" w:rsidRPr="00696804" w:rsidRDefault="00696804" w:rsidP="00696804">
      <w:pPr>
        <w:rPr>
          <w:i/>
        </w:rPr>
      </w:pPr>
    </w:p>
    <w:p w:rsidR="00696804" w:rsidRPr="00696804" w:rsidRDefault="00696804" w:rsidP="00696804">
      <w:pPr>
        <w:rPr>
          <w:i/>
        </w:rPr>
      </w:pPr>
      <w:r w:rsidRPr="00696804">
        <w:rPr>
          <w:i/>
        </w:rPr>
        <w:tab/>
        <w:t>Example sentence that shows understanding:</w:t>
      </w:r>
    </w:p>
    <w:p w:rsidR="004A27C1" w:rsidRPr="00696804" w:rsidRDefault="00BB6779"/>
    <w:sectPr w:rsidR="004A27C1" w:rsidRPr="00696804" w:rsidSect="00696804">
      <w:headerReference w:type="first" r:id="rId4"/>
      <w:pgSz w:w="12240" w:h="15840"/>
      <w:pgMar w:top="1260" w:right="1440" w:bottom="1440" w:left="1440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804" w:rsidRDefault="00696804" w:rsidP="00696804">
    <w:pPr>
      <w:pStyle w:val="Header"/>
    </w:pPr>
    <w:r>
      <w:t>Name:</w:t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  <w:t xml:space="preserve"> ___________________________________________________________</w:t>
    </w:r>
  </w:p>
  <w:p w:rsidR="00696804" w:rsidRDefault="0069680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C242D"/>
    <w:rsid w:val="00696804"/>
    <w:rsid w:val="008C242D"/>
    <w:rsid w:val="00BB677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6A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968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680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968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68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118</Words>
  <Characters>673</Characters>
  <Application>Microsoft Macintosh Word</Application>
  <DocSecurity>0</DocSecurity>
  <Lines>5</Lines>
  <Paragraphs>1</Paragraphs>
  <ScaleCrop>false</ScaleCrop>
  <Company>PPS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cp:lastModifiedBy>IT</cp:lastModifiedBy>
  <cp:revision>3</cp:revision>
  <dcterms:created xsi:type="dcterms:W3CDTF">2014-09-23T04:43:00Z</dcterms:created>
  <dcterms:modified xsi:type="dcterms:W3CDTF">2014-09-23T05:00:00Z</dcterms:modified>
</cp:coreProperties>
</file>